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0D" w:rsidRDefault="00451E0D" w:rsidP="00451E0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451E0D" w:rsidRDefault="00451E0D" w:rsidP="00451E0D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451E0D" w:rsidRDefault="00451E0D" w:rsidP="00451E0D">
      <w:pPr>
        <w:rPr>
          <w:sz w:val="24"/>
          <w:szCs w:val="24"/>
        </w:rPr>
      </w:pPr>
    </w:p>
    <w:p w:rsidR="00451E0D" w:rsidRDefault="00451E0D" w:rsidP="00451E0D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451E0D" w:rsidRDefault="00451E0D" w:rsidP="00451E0D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31</w:t>
      </w:r>
      <w:bookmarkStart w:id="0" w:name="_GoBack"/>
      <w:bookmarkEnd w:id="0"/>
      <w:r>
        <w:rPr>
          <w:sz w:val="24"/>
          <w:szCs w:val="24"/>
        </w:rPr>
        <w:t xml:space="preserve"> мая 2023 года</w:t>
      </w:r>
    </w:p>
    <w:p w:rsidR="00451E0D" w:rsidRDefault="00451E0D" w:rsidP="00451E0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56"/>
        <w:gridCol w:w="1053"/>
        <w:gridCol w:w="760"/>
        <w:gridCol w:w="744"/>
        <w:gridCol w:w="1098"/>
        <w:gridCol w:w="1080"/>
        <w:gridCol w:w="642"/>
        <w:gridCol w:w="601"/>
        <w:gridCol w:w="621"/>
        <w:gridCol w:w="821"/>
        <w:gridCol w:w="716"/>
        <w:gridCol w:w="852"/>
        <w:gridCol w:w="828"/>
        <w:gridCol w:w="853"/>
        <w:gridCol w:w="786"/>
      </w:tblGrid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рецептур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</w:t>
            </w:r>
          </w:p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Тическая</w:t>
            </w:r>
          </w:p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ценностт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Витамины ,мг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Минеральные вещества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D" w:rsidRDefault="00451E0D">
            <w:pPr>
              <w:rPr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en-US" w:eastAsia="en-US"/>
              </w:rPr>
              <w:t>g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Fe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Каша пшенная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18.99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28.32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345.90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452.90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151.72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346.49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25.97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3.91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Сыр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2.32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2.95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36.40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28.0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88.00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3.50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0.10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1\14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241.72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21.2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Кофейный напиток на молоке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3.52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3.72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145.2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122.0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90.00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0.56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93,76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Фрукт банан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48.00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15.0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28.00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1.50</w:t>
            </w:r>
          </w:p>
        </w:tc>
      </w:tr>
      <w:tr w:rsidR="00451E0D" w:rsidTr="00451E0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D" w:rsidRDefault="00451E0D">
            <w:pPr>
              <w:rPr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0D" w:rsidRDefault="00451E0D">
            <w:pPr>
              <w:rPr>
                <w:lang w:eastAsia="en-US"/>
              </w:rPr>
            </w:pPr>
          </w:p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35.94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52.57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99.26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1008.98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2.30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481.0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504.92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487.89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58.47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0D" w:rsidRDefault="00451E0D">
            <w:pPr>
              <w:rPr>
                <w:lang w:eastAsia="en-US"/>
              </w:rPr>
            </w:pPr>
            <w:r>
              <w:rPr>
                <w:lang w:eastAsia="en-US"/>
              </w:rPr>
              <w:t>6.06</w:t>
            </w:r>
          </w:p>
        </w:tc>
      </w:tr>
    </w:tbl>
    <w:p w:rsidR="00451E0D" w:rsidRDefault="00451E0D" w:rsidP="00451E0D">
      <w:pPr>
        <w:jc w:val="center"/>
        <w:rPr>
          <w:sz w:val="24"/>
          <w:szCs w:val="24"/>
        </w:rPr>
      </w:pPr>
    </w:p>
    <w:p w:rsidR="00451E0D" w:rsidRDefault="00451E0D" w:rsidP="00451E0D"/>
    <w:p w:rsidR="00451E0D" w:rsidRDefault="00451E0D" w:rsidP="00451E0D">
      <w:r>
        <w:t>Итого на сумму 70 рублей 11 копеек</w:t>
      </w:r>
    </w:p>
    <w:p w:rsidR="006C36A2" w:rsidRPr="00A26BD6" w:rsidRDefault="006C36A2" w:rsidP="00A26BD6"/>
    <w:sectPr w:rsidR="006C36A2" w:rsidRPr="00A26BD6" w:rsidSect="0051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63"/>
    <w:rsid w:val="00451E0D"/>
    <w:rsid w:val="00514D38"/>
    <w:rsid w:val="006C36A2"/>
    <w:rsid w:val="00A26BD6"/>
    <w:rsid w:val="00F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2023-05-15T19:00:00Z</dcterms:created>
  <dcterms:modified xsi:type="dcterms:W3CDTF">2023-05-15T19:02:00Z</dcterms:modified>
</cp:coreProperties>
</file>